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89B" w14:textId="77777777" w:rsidR="00B23C9D" w:rsidRPr="00B23C9D" w:rsidRDefault="00B23C9D" w:rsidP="0043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  <w:r w:rsidRPr="00B2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Infobrev gällande gemensam el</w:t>
      </w:r>
    </w:p>
    <w:p w14:paraId="1F7EE32A" w14:textId="7C2376CA" w:rsidR="009878DA" w:rsidRPr="00434180" w:rsidRDefault="009878DA" w:rsidP="00B23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779114E5" w14:textId="633D7CF0" w:rsidR="009878DA" w:rsidRPr="00434180" w:rsidRDefault="009878DA" w:rsidP="00B2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Hej, </w:t>
      </w:r>
      <w:r w:rsidR="00892874">
        <w:rPr>
          <w:rFonts w:ascii="Times New Roman" w:eastAsia="Times New Roman" w:hAnsi="Times New Roman" w:cs="Times New Roman"/>
          <w:color w:val="000000"/>
          <w:lang w:eastAsia="sv-SE"/>
        </w:rPr>
        <w:t>styrelsen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har sedan en tid tillbaka undersökt möjligheten att gå över till gemensamhetsel. Syftet med att övergå till ett gemensamt </w:t>
      </w:r>
      <w:proofErr w:type="spellStart"/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elabonnemang</w:t>
      </w:r>
      <w:proofErr w:type="spellEnd"/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är att minska elkostnaderna sam</w:t>
      </w:r>
      <w:r w:rsidR="00FA26F1" w:rsidRPr="00434180">
        <w:rPr>
          <w:rFonts w:ascii="Times New Roman" w:eastAsia="Times New Roman" w:hAnsi="Times New Roman" w:cs="Times New Roman"/>
          <w:color w:val="000000"/>
          <w:lang w:eastAsia="sv-SE"/>
        </w:rPr>
        <w:t>t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även möjliggöra installation av solceller.</w:t>
      </w:r>
    </w:p>
    <w:p w14:paraId="65F8E620" w14:textId="18A139B0" w:rsidR="009878DA" w:rsidRPr="00434180" w:rsidRDefault="009878DA" w:rsidP="00B2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469759B" w14:textId="3711D9D8" w:rsidR="00434180" w:rsidRPr="00434180" w:rsidRDefault="009878DA" w:rsidP="004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Vad detta innebär i korthet är att s</w:t>
      </w:r>
      <w:r w:rsidRPr="00B23C9D">
        <w:rPr>
          <w:rFonts w:ascii="Times New Roman" w:eastAsia="Times New Roman" w:hAnsi="Times New Roman" w:cs="Times New Roman"/>
          <w:color w:val="000000"/>
          <w:lang w:eastAsia="sv-SE"/>
        </w:rPr>
        <w:t>amtliga lägenheter säger upp sina abonnemang och föreningen skaffar sig ett fastighetsabonnemang. Samtliga lägenheter mäts och debiteras individuellt och får sedan en specificerad räkning på sin månadsavi.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Man får med andra or</w:t>
      </w:r>
      <w:r w:rsidR="007F7856" w:rsidRPr="00434180">
        <w:rPr>
          <w:rFonts w:ascii="Times New Roman" w:eastAsia="Times New Roman" w:hAnsi="Times New Roman" w:cs="Times New Roman"/>
          <w:color w:val="000000"/>
          <w:lang w:eastAsia="sv-SE"/>
        </w:rPr>
        <w:t>d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betala för sin egen energiförbrukning av </w:t>
      </w:r>
      <w:proofErr w:type="spellStart"/>
      <w:proofErr w:type="gramStart"/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t.ex</w:t>
      </w:r>
      <w:proofErr w:type="spellEnd"/>
      <w:proofErr w:type="gramEnd"/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värme, el och varmvatten.</w:t>
      </w:r>
      <w:r w:rsidR="007F7856"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434180">
        <w:rPr>
          <w:rFonts w:ascii="Times New Roman" w:eastAsia="Times New Roman" w:hAnsi="Times New Roman" w:cs="Times New Roman"/>
          <w:color w:val="000000"/>
          <w:lang w:eastAsia="sv-SE"/>
        </w:rPr>
        <w:t>Detta leder ofta till en besparing</w:t>
      </w:r>
      <w:r w:rsidR="00434180"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genom att samtliga lägenheters </w:t>
      </w:r>
      <w:proofErr w:type="spellStart"/>
      <w:r w:rsidR="00434180" w:rsidRPr="00434180">
        <w:rPr>
          <w:rFonts w:ascii="Times New Roman" w:eastAsia="Times New Roman" w:hAnsi="Times New Roman" w:cs="Times New Roman"/>
          <w:color w:val="000000"/>
          <w:lang w:eastAsia="sv-SE"/>
        </w:rPr>
        <w:t>elabonnemang</w:t>
      </w:r>
      <w:proofErr w:type="spellEnd"/>
      <w:r w:rsidR="00434180"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upphör och</w:t>
      </w:r>
    </w:p>
    <w:p w14:paraId="46E68C60" w14:textId="71168870" w:rsidR="00434180" w:rsidRDefault="00434180" w:rsidP="004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därmed de individuella nät - och elavgifterna.</w:t>
      </w:r>
      <w:r w:rsidRPr="00434180">
        <w:t xml:space="preserve"> 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Den fasta avgiften på 1050 kr per </w:t>
      </w:r>
      <w:proofErr w:type="spellStart"/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lgh</w:t>
      </w:r>
      <w:proofErr w:type="spellEnd"/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och år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försvinner och den rörliga överföringskostnaden sänks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. Utöver detta 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försvinner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även 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den fasta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årsavgiften till elleverantören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>. F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öreningen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kommer 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dessutom ha möjlighet att få bra pris på elavtal, då vi blir en storkund och tillsammans köper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betydligt mer el en individuell lägenhet.</w:t>
      </w:r>
    </w:p>
    <w:p w14:paraId="7E488CD2" w14:textId="77777777" w:rsidR="00434180" w:rsidRPr="00434180" w:rsidRDefault="00434180" w:rsidP="004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DC2B426" w14:textId="77777777" w:rsidR="00FA26F1" w:rsidRPr="00B23C9D" w:rsidRDefault="00FA26F1" w:rsidP="00FA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23C9D">
        <w:rPr>
          <w:rFonts w:ascii="Times New Roman" w:eastAsia="Times New Roman" w:hAnsi="Times New Roman" w:cs="Times New Roman"/>
          <w:color w:val="000000"/>
          <w:lang w:eastAsia="sv-SE"/>
        </w:rPr>
        <w:t>I samma stund som föreningen går över till gemensam el upphör alla andra gemensamma avtal som lägenheter har tecknat med elleverantörer. Inga extra avgifter debiteras oavsett bindningstid som har tecknats.</w:t>
      </w:r>
    </w:p>
    <w:p w14:paraId="52A84DEF" w14:textId="77777777" w:rsidR="00FA26F1" w:rsidRPr="00434180" w:rsidRDefault="00FA26F1" w:rsidP="00B2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A762352" w14:textId="7CC0F62D" w:rsidR="009878DA" w:rsidRPr="00434180" w:rsidRDefault="007F7856" w:rsidP="00B2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434180">
        <w:rPr>
          <w:rFonts w:ascii="Times New Roman" w:eastAsia="Times New Roman" w:hAnsi="Times New Roman" w:cs="Times New Roman"/>
          <w:color w:val="000000"/>
          <w:lang w:eastAsia="sv-SE"/>
        </w:rPr>
        <w:t>Kostnaden för att gå över till gemensam el är relaterad till fastighetens storlek och därför gäller pris efter offert.</w:t>
      </w:r>
      <w:r w:rsidR="00997047">
        <w:rPr>
          <w:rFonts w:ascii="Times New Roman" w:eastAsia="Times New Roman" w:hAnsi="Times New Roman" w:cs="Times New Roman"/>
          <w:color w:val="000000"/>
          <w:lang w:eastAsia="sv-SE"/>
        </w:rPr>
        <w:t xml:space="preserve"> Styrelsen har begärt in flertal offertförfrågningar och har bestämt att gå vidare med ett företag som heter </w:t>
      </w:r>
      <w:proofErr w:type="spellStart"/>
      <w:r w:rsidR="00997047">
        <w:rPr>
          <w:rFonts w:ascii="Times New Roman" w:eastAsia="Times New Roman" w:hAnsi="Times New Roman" w:cs="Times New Roman"/>
          <w:color w:val="000000"/>
          <w:lang w:eastAsia="sv-SE"/>
        </w:rPr>
        <w:t>infometric</w:t>
      </w:r>
      <w:proofErr w:type="spellEnd"/>
      <w:r w:rsidR="00997047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0B55F84E" w14:textId="77777777" w:rsidR="009878DA" w:rsidRPr="00434180" w:rsidRDefault="009878DA" w:rsidP="00B2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1B32C83" w14:textId="1DC043DB" w:rsidR="00FB0672" w:rsidRDefault="00997047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Styrelsen kommer att ha en extrastämma</w:t>
      </w:r>
      <w:r w:rsidR="00FA26F1" w:rsidRPr="00434180">
        <w:rPr>
          <w:rFonts w:ascii="Times New Roman" w:eastAsia="Times New Roman" w:hAnsi="Times New Roman" w:cs="Times New Roman"/>
          <w:color w:val="000000"/>
          <w:lang w:eastAsia="sv-SE"/>
        </w:rPr>
        <w:t xml:space="preserve"> torsdag den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9 februari 18.30. Representant från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infometric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kommer att närvara under extrastämman. </w:t>
      </w:r>
      <w:r w:rsidR="00B23C9D" w:rsidRPr="00B23C9D">
        <w:rPr>
          <w:rFonts w:ascii="Times New Roman" w:eastAsia="Times New Roman" w:hAnsi="Times New Roman" w:cs="Times New Roman"/>
          <w:color w:val="222222"/>
          <w:lang w:eastAsia="sv-SE"/>
        </w:rPr>
        <w:br/>
      </w:r>
    </w:p>
    <w:p w14:paraId="3613EE24" w14:textId="77777777" w:rsidR="00FB0672" w:rsidRDefault="00FB0672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6DAC1CF6" w14:textId="77777777" w:rsidR="00FB0672" w:rsidRDefault="00FB0672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222222"/>
          <w:lang w:eastAsia="sv-SE"/>
        </w:rPr>
        <w:t>För ytterligare information:</w:t>
      </w:r>
    </w:p>
    <w:p w14:paraId="15704245" w14:textId="096135B7" w:rsidR="001E5B93" w:rsidRDefault="005F2344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hyperlink r:id="rId9" w:history="1">
        <w:r w:rsidR="001E5B93" w:rsidRPr="00AA5266">
          <w:rPr>
            <w:rStyle w:val="Hyperlink"/>
            <w:rFonts w:ascii="Times New Roman" w:eastAsia="Times New Roman" w:hAnsi="Times New Roman" w:cs="Times New Roman"/>
            <w:lang w:eastAsia="sv-SE"/>
          </w:rPr>
          <w:t>https://infometric.se/gemensam-el/</w:t>
        </w:r>
      </w:hyperlink>
    </w:p>
    <w:p w14:paraId="17D59F92" w14:textId="77777777" w:rsidR="001E5B93" w:rsidRDefault="001E5B93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0ACEC842" w14:textId="317218BD" w:rsidR="00997047" w:rsidRDefault="00997047" w:rsidP="001E5B93">
      <w:pPr>
        <w:pStyle w:val="HTMLPreformatted"/>
        <w:shd w:val="clear" w:color="auto" w:fill="FFFFFF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Se även följande artikel:</w:t>
      </w:r>
    </w:p>
    <w:p w14:paraId="5B1E0914" w14:textId="73F7F715" w:rsidR="001E5B93" w:rsidRDefault="001E5B93" w:rsidP="001E5B93">
      <w:pPr>
        <w:pStyle w:val="HTMLPreformatted"/>
        <w:shd w:val="clear" w:color="auto" w:fill="FFFFFF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"Fler bostadsrättsföreningar skaffar gemensam el – ger sänkta kostnader"</w:t>
      </w:r>
    </w:p>
    <w:p w14:paraId="2A4F2DFE" w14:textId="77777777" w:rsidR="001E5B93" w:rsidRDefault="001E5B93" w:rsidP="001E5B93">
      <w:pPr>
        <w:pStyle w:val="HTMLPreformatted"/>
        <w:shd w:val="clear" w:color="auto" w:fill="FFFFFF"/>
        <w:rPr>
          <w:rFonts w:ascii="inherit" w:hAnsi="inherit"/>
          <w:color w:val="222222"/>
          <w:sz w:val="24"/>
          <w:szCs w:val="24"/>
        </w:rPr>
      </w:pPr>
    </w:p>
    <w:p w14:paraId="3AA42810" w14:textId="77777777" w:rsidR="001E5B93" w:rsidRDefault="005F2344" w:rsidP="001E5B93">
      <w:pPr>
        <w:pStyle w:val="HTMLPreformatted"/>
        <w:shd w:val="clear" w:color="auto" w:fill="FFFFFF"/>
        <w:rPr>
          <w:rFonts w:ascii="inherit" w:hAnsi="inherit"/>
          <w:color w:val="222222"/>
          <w:sz w:val="24"/>
          <w:szCs w:val="24"/>
        </w:rPr>
      </w:pPr>
      <w:hyperlink r:id="rId10" w:tgtFrame="_blank" w:history="1">
        <w:r w:rsidR="001E5B93">
          <w:rPr>
            <w:rStyle w:val="Hyperlink"/>
            <w:rFonts w:ascii="inherit" w:eastAsiaTheme="majorEastAsia" w:hAnsi="inherit"/>
            <w:color w:val="1155CC"/>
            <w:sz w:val="24"/>
            <w:szCs w:val="24"/>
          </w:rPr>
          <w:t>https://sverigesradio.se/artikel/8153423</w:t>
        </w:r>
      </w:hyperlink>
    </w:p>
    <w:p w14:paraId="06B6BAA9" w14:textId="715653B1" w:rsidR="00557C6E" w:rsidRDefault="00B23C9D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B23C9D">
        <w:rPr>
          <w:rFonts w:ascii="Times New Roman" w:eastAsia="Times New Roman" w:hAnsi="Times New Roman" w:cs="Times New Roman"/>
          <w:color w:val="222222"/>
          <w:lang w:eastAsia="sv-SE"/>
        </w:rPr>
        <w:br/>
      </w:r>
    </w:p>
    <w:p w14:paraId="42DB2E67" w14:textId="08CBFA74" w:rsidR="00434180" w:rsidRDefault="00434180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Med vänliga hälsningar</w:t>
      </w:r>
    </w:p>
    <w:p w14:paraId="1453F315" w14:textId="538D902B" w:rsidR="00434180" w:rsidRDefault="00434180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Styrelsen</w:t>
      </w:r>
    </w:p>
    <w:p w14:paraId="78E0A01A" w14:textId="77777777" w:rsidR="00434180" w:rsidRPr="00434180" w:rsidRDefault="00434180" w:rsidP="007F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</w:p>
    <w:sectPr w:rsidR="00434180" w:rsidRPr="00434180" w:rsidSect="00222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2268" w:bottom="2268" w:left="226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B09F" w14:textId="77777777" w:rsidR="00B23C9D" w:rsidRDefault="00B23C9D" w:rsidP="004B14ED">
      <w:pPr>
        <w:spacing w:after="0" w:line="240" w:lineRule="auto"/>
      </w:pPr>
      <w:r>
        <w:separator/>
      </w:r>
    </w:p>
  </w:endnote>
  <w:endnote w:type="continuationSeparator" w:id="0">
    <w:p w14:paraId="32B10FC8" w14:textId="77777777" w:rsidR="00B23C9D" w:rsidRDefault="00B23C9D" w:rsidP="004B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8CBB" w14:textId="77777777" w:rsidR="00B23C9D" w:rsidRDefault="00B2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8898" w14:textId="77777777" w:rsidR="00B23C9D" w:rsidRDefault="00B2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9D9C" w14:textId="77777777" w:rsidR="00B23C9D" w:rsidRDefault="00B2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8E15" w14:textId="77777777" w:rsidR="00B23C9D" w:rsidRDefault="00B23C9D" w:rsidP="004B14ED">
      <w:pPr>
        <w:spacing w:after="0" w:line="240" w:lineRule="auto"/>
      </w:pPr>
      <w:r>
        <w:separator/>
      </w:r>
    </w:p>
  </w:footnote>
  <w:footnote w:type="continuationSeparator" w:id="0">
    <w:p w14:paraId="5E69A6B5" w14:textId="77777777" w:rsidR="00B23C9D" w:rsidRDefault="00B23C9D" w:rsidP="004B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CDC9" w14:textId="77777777" w:rsidR="00B23C9D" w:rsidRDefault="00B2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9A6A" w14:textId="77777777" w:rsidR="003E467F" w:rsidRPr="00EC5720" w:rsidRDefault="003E467F" w:rsidP="00EC5720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2CA0" w14:textId="77777777" w:rsidR="005F2DA8" w:rsidRPr="00EC5720" w:rsidRDefault="005F2DA8" w:rsidP="00EC5720">
    <w:pPr>
      <w:pStyle w:val="Header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521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08F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29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BCA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DAA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C0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86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2C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6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4E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E33E2"/>
    <w:multiLevelType w:val="multilevel"/>
    <w:tmpl w:val="041D001D"/>
    <w:name w:val="NumSoln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BB3E6D"/>
    <w:multiLevelType w:val="multilevel"/>
    <w:tmpl w:val="9754FC4C"/>
    <w:styleLink w:val="NumListSolna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0" w:firstLine="226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D2142A"/>
    <w:multiLevelType w:val="multilevel"/>
    <w:tmpl w:val="2B524346"/>
    <w:styleLink w:val="PunktListSoln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0" w:firstLine="226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11"/>
  </w:num>
  <w:num w:numId="7">
    <w:abstractNumId w:val="11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2"/>
  </w:num>
  <w:num w:numId="13">
    <w:abstractNumId w:val="12"/>
  </w:num>
  <w:num w:numId="14">
    <w:abstractNumId w:val="11"/>
  </w:num>
  <w:num w:numId="15">
    <w:abstractNumId w:val="11"/>
  </w:num>
  <w:num w:numId="16">
    <w:abstractNumId w:val="12"/>
  </w:num>
  <w:num w:numId="17">
    <w:abstractNumId w:val="12"/>
  </w:num>
  <w:num w:numId="18">
    <w:abstractNumId w:val="11"/>
  </w:num>
  <w:num w:numId="19">
    <w:abstractNumId w:val="11"/>
  </w:num>
  <w:num w:numId="20">
    <w:abstractNumId w:val="12"/>
  </w:num>
  <w:num w:numId="21">
    <w:abstractNumId w:val="12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9D"/>
    <w:rsid w:val="0000536D"/>
    <w:rsid w:val="0001635A"/>
    <w:rsid w:val="00022E2D"/>
    <w:rsid w:val="00083E88"/>
    <w:rsid w:val="00092BFB"/>
    <w:rsid w:val="00092F73"/>
    <w:rsid w:val="000C18D3"/>
    <w:rsid w:val="000E02D3"/>
    <w:rsid w:val="000F2EF0"/>
    <w:rsid w:val="001466AF"/>
    <w:rsid w:val="00155C07"/>
    <w:rsid w:val="00160ABE"/>
    <w:rsid w:val="001E5B93"/>
    <w:rsid w:val="001F2912"/>
    <w:rsid w:val="00205483"/>
    <w:rsid w:val="002128F4"/>
    <w:rsid w:val="002220B5"/>
    <w:rsid w:val="00233CCC"/>
    <w:rsid w:val="002442DC"/>
    <w:rsid w:val="002A1CF0"/>
    <w:rsid w:val="002F3A30"/>
    <w:rsid w:val="003141C4"/>
    <w:rsid w:val="003256BC"/>
    <w:rsid w:val="00361F6E"/>
    <w:rsid w:val="00383AA0"/>
    <w:rsid w:val="003E0B7C"/>
    <w:rsid w:val="003E467F"/>
    <w:rsid w:val="003E7B1A"/>
    <w:rsid w:val="003F3EF3"/>
    <w:rsid w:val="00401A9C"/>
    <w:rsid w:val="00434180"/>
    <w:rsid w:val="004727F4"/>
    <w:rsid w:val="004B14ED"/>
    <w:rsid w:val="004B5638"/>
    <w:rsid w:val="004C5CA4"/>
    <w:rsid w:val="004C743E"/>
    <w:rsid w:val="004D6989"/>
    <w:rsid w:val="004F7A74"/>
    <w:rsid w:val="00516CA8"/>
    <w:rsid w:val="00530C7D"/>
    <w:rsid w:val="00557C6E"/>
    <w:rsid w:val="005835A3"/>
    <w:rsid w:val="005A1554"/>
    <w:rsid w:val="005B6C25"/>
    <w:rsid w:val="005E73A6"/>
    <w:rsid w:val="005F2344"/>
    <w:rsid w:val="005F2DA8"/>
    <w:rsid w:val="00611F4A"/>
    <w:rsid w:val="0061204C"/>
    <w:rsid w:val="006150A9"/>
    <w:rsid w:val="00663279"/>
    <w:rsid w:val="00680784"/>
    <w:rsid w:val="0069483D"/>
    <w:rsid w:val="00697781"/>
    <w:rsid w:val="006A393C"/>
    <w:rsid w:val="00791E77"/>
    <w:rsid w:val="007949B8"/>
    <w:rsid w:val="007C5123"/>
    <w:rsid w:val="007F3FE1"/>
    <w:rsid w:val="007F7856"/>
    <w:rsid w:val="00833549"/>
    <w:rsid w:val="00854225"/>
    <w:rsid w:val="00891D64"/>
    <w:rsid w:val="00892874"/>
    <w:rsid w:val="008F54FE"/>
    <w:rsid w:val="009239B6"/>
    <w:rsid w:val="00954763"/>
    <w:rsid w:val="00957CC3"/>
    <w:rsid w:val="009878DA"/>
    <w:rsid w:val="00990C82"/>
    <w:rsid w:val="00997047"/>
    <w:rsid w:val="009A2F2E"/>
    <w:rsid w:val="009A7E76"/>
    <w:rsid w:val="009B36CA"/>
    <w:rsid w:val="009F1643"/>
    <w:rsid w:val="00AA15D3"/>
    <w:rsid w:val="00AE4A23"/>
    <w:rsid w:val="00AF1B8D"/>
    <w:rsid w:val="00B23C9D"/>
    <w:rsid w:val="00B921A8"/>
    <w:rsid w:val="00BB3B25"/>
    <w:rsid w:val="00BB4D82"/>
    <w:rsid w:val="00BD20E9"/>
    <w:rsid w:val="00C934AC"/>
    <w:rsid w:val="00C94A24"/>
    <w:rsid w:val="00CC6C0E"/>
    <w:rsid w:val="00D10E1C"/>
    <w:rsid w:val="00D66357"/>
    <w:rsid w:val="00D85568"/>
    <w:rsid w:val="00DA07A5"/>
    <w:rsid w:val="00DD519D"/>
    <w:rsid w:val="00E0642F"/>
    <w:rsid w:val="00E1333D"/>
    <w:rsid w:val="00E275CD"/>
    <w:rsid w:val="00EC5720"/>
    <w:rsid w:val="00EF16F1"/>
    <w:rsid w:val="00F04686"/>
    <w:rsid w:val="00F067A8"/>
    <w:rsid w:val="00F20D20"/>
    <w:rsid w:val="00F4278A"/>
    <w:rsid w:val="00F545EF"/>
    <w:rsid w:val="00FA26F1"/>
    <w:rsid w:val="00FB0672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66DE8"/>
  <w15:chartTrackingRefBased/>
  <w15:docId w15:val="{4B227ED5-A7CB-4279-826E-CB518885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5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A5"/>
  </w:style>
  <w:style w:type="paragraph" w:styleId="Heading1">
    <w:name w:val="heading 1"/>
    <w:basedOn w:val="Normal"/>
    <w:next w:val="Normal"/>
    <w:link w:val="Heading1Char"/>
    <w:uiPriority w:val="9"/>
    <w:qFormat/>
    <w:rsid w:val="007F3FE1"/>
    <w:pPr>
      <w:keepNext/>
      <w:keepLines/>
      <w:spacing w:before="240" w:after="100" w:line="264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3FE1"/>
    <w:pPr>
      <w:keepNext/>
      <w:keepLines/>
      <w:spacing w:before="240" w:after="40" w:line="264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2BFB"/>
    <w:pPr>
      <w:keepNext/>
      <w:keepLines/>
      <w:spacing w:before="240" w:after="40" w:line="264" w:lineRule="auto"/>
      <w:outlineLvl w:val="2"/>
    </w:pPr>
    <w:rPr>
      <w:rFonts w:asciiTheme="majorHAnsi" w:eastAsiaTheme="majorEastAsia" w:hAnsiTheme="majorHAnsi" w:cstheme="majorBidi"/>
      <w:b/>
      <w:sz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1A8"/>
    <w:pPr>
      <w:keepNext/>
      <w:keepLines/>
      <w:spacing w:before="240" w:after="0" w:line="264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835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F3FE1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FE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BFB"/>
    <w:rPr>
      <w:rFonts w:asciiTheme="majorHAnsi" w:eastAsiaTheme="majorEastAsia" w:hAnsiTheme="majorHAnsi" w:cstheme="majorBidi"/>
      <w:b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B921A8"/>
    <w:rPr>
      <w:rFonts w:eastAsiaTheme="majorEastAsia" w:cstheme="majorBidi"/>
      <w:b/>
      <w:iCs/>
    </w:rPr>
  </w:style>
  <w:style w:type="paragraph" w:customStyle="1" w:styleId="Ingress">
    <w:name w:val="Ingress"/>
    <w:basedOn w:val="Normal"/>
    <w:uiPriority w:val="14"/>
    <w:qFormat/>
    <w:rsid w:val="00663279"/>
    <w:rPr>
      <w:rFonts w:asciiTheme="majorHAnsi" w:hAnsiTheme="majorHAnsi"/>
      <w:sz w:val="22"/>
    </w:rPr>
  </w:style>
  <w:style w:type="paragraph" w:styleId="Header">
    <w:name w:val="header"/>
    <w:basedOn w:val="Normal"/>
    <w:link w:val="HeaderChar"/>
    <w:uiPriority w:val="16"/>
    <w:semiHidden/>
    <w:rsid w:val="00083E88"/>
    <w:pPr>
      <w:spacing w:before="20" w:after="20" w:line="240" w:lineRule="auto"/>
      <w:ind w:left="5954"/>
    </w:pPr>
    <w:rPr>
      <w:rFonts w:asciiTheme="majorHAnsi" w:hAnsiTheme="majorHAnsi"/>
      <w:sz w:val="16"/>
    </w:rPr>
  </w:style>
  <w:style w:type="character" w:customStyle="1" w:styleId="HeaderChar">
    <w:name w:val="Header Char"/>
    <w:basedOn w:val="DefaultParagraphFont"/>
    <w:link w:val="Header"/>
    <w:uiPriority w:val="16"/>
    <w:semiHidden/>
    <w:rsid w:val="00EC5720"/>
    <w:rPr>
      <w:rFonts w:asciiTheme="majorHAnsi" w:hAnsiTheme="majorHAnsi"/>
      <w:sz w:val="16"/>
    </w:rPr>
  </w:style>
  <w:style w:type="paragraph" w:styleId="Footer">
    <w:name w:val="footer"/>
    <w:basedOn w:val="Normal"/>
    <w:link w:val="FooterChar"/>
    <w:uiPriority w:val="16"/>
    <w:semiHidden/>
    <w:rsid w:val="009A2F2E"/>
    <w:pPr>
      <w:tabs>
        <w:tab w:val="left" w:pos="737"/>
        <w:tab w:val="left" w:pos="3572"/>
        <w:tab w:val="left" w:pos="6804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16"/>
    <w:semiHidden/>
    <w:rsid w:val="0001635A"/>
    <w:rPr>
      <w:rFonts w:asciiTheme="majorHAnsi" w:hAnsiTheme="majorHAnsi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5A3"/>
    <w:rPr>
      <w:rFonts w:asciiTheme="majorHAnsi" w:eastAsiaTheme="majorEastAsia" w:hAnsiTheme="majorHAnsi" w:cstheme="majorBidi"/>
    </w:rPr>
  </w:style>
  <w:style w:type="numbering" w:customStyle="1" w:styleId="NumListSolna">
    <w:name w:val="NumListSolna"/>
    <w:uiPriority w:val="99"/>
    <w:rsid w:val="00B921A8"/>
    <w:pPr>
      <w:numPr>
        <w:numId w:val="3"/>
      </w:numPr>
    </w:pPr>
  </w:style>
  <w:style w:type="numbering" w:customStyle="1" w:styleId="PunktListSolna">
    <w:name w:val="PunktListSolna"/>
    <w:uiPriority w:val="99"/>
    <w:rsid w:val="00B921A8"/>
    <w:pPr>
      <w:numPr>
        <w:numId w:val="5"/>
      </w:numPr>
    </w:pPr>
  </w:style>
  <w:style w:type="paragraph" w:styleId="ListNumber">
    <w:name w:val="List Number"/>
    <w:basedOn w:val="Normal"/>
    <w:uiPriority w:val="15"/>
    <w:qFormat/>
    <w:rsid w:val="00B921A8"/>
    <w:pPr>
      <w:numPr>
        <w:numId w:val="19"/>
      </w:numPr>
      <w:spacing w:after="100"/>
    </w:pPr>
  </w:style>
  <w:style w:type="paragraph" w:styleId="ListBullet">
    <w:name w:val="List Bullet"/>
    <w:basedOn w:val="Normal"/>
    <w:uiPriority w:val="15"/>
    <w:qFormat/>
    <w:rsid w:val="00B921A8"/>
    <w:pPr>
      <w:numPr>
        <w:numId w:val="21"/>
      </w:numPr>
      <w:spacing w:after="100"/>
    </w:pPr>
  </w:style>
  <w:style w:type="table" w:customStyle="1" w:styleId="TabellSolnastad">
    <w:name w:val="Tabell Solna stad"/>
    <w:basedOn w:val="TableNormal"/>
    <w:uiPriority w:val="99"/>
    <w:rsid w:val="00D66357"/>
    <w:pPr>
      <w:spacing w:before="20" w:after="20"/>
    </w:pPr>
    <w:rPr>
      <w:rFonts w:asciiTheme="majorHAnsi" w:hAnsiTheme="majorHAnsi"/>
      <w:sz w:val="20"/>
    </w:rPr>
    <w:tblPr>
      <w:tblStyleRowBandSize w:val="1"/>
      <w:tblBorders>
        <w:top w:val="single" w:sz="4" w:space="0" w:color="565656"/>
        <w:left w:val="single" w:sz="4" w:space="0" w:color="565656"/>
        <w:bottom w:val="single" w:sz="4" w:space="0" w:color="565656"/>
        <w:right w:val="single" w:sz="4" w:space="0" w:color="565656"/>
        <w:insideH w:val="single" w:sz="4" w:space="0" w:color="565656"/>
        <w:insideV w:val="single" w:sz="4" w:space="0" w:color="565656"/>
      </w:tblBorders>
    </w:tblPr>
    <w:tblStylePr w:type="firstRow">
      <w:rPr>
        <w:rFonts w:ascii="Arial Narrow" w:hAnsi="Arial Narrow"/>
        <w:b/>
        <w:color w:val="FFFFFF" w:themeColor="background1"/>
        <w:sz w:val="24"/>
      </w:rPr>
      <w:tblPr/>
      <w:trPr>
        <w:tblHeader/>
      </w:trPr>
      <w:tcPr>
        <w:tcBorders>
          <w:top w:val="single" w:sz="4" w:space="0" w:color="565656"/>
          <w:left w:val="single" w:sz="4" w:space="0" w:color="565656"/>
          <w:bottom w:val="nil"/>
          <w:right w:val="single" w:sz="4" w:space="0" w:color="565656"/>
          <w:insideH w:val="nil"/>
          <w:insideV w:val="nil"/>
          <w:tl2br w:val="nil"/>
          <w:tr2bl w:val="nil"/>
        </w:tcBorders>
        <w:shd w:val="clear" w:color="auto" w:fill="565656"/>
      </w:tcPr>
    </w:tblStylePr>
    <w:tblStylePr w:type="band1Horz">
      <w:tblPr/>
      <w:tcPr>
        <w:shd w:val="clear" w:color="auto" w:fill="E7E7E7"/>
      </w:tcPr>
    </w:tblStylePr>
  </w:style>
  <w:style w:type="character" w:styleId="PlaceholderText">
    <w:name w:val="Placeholder Text"/>
    <w:basedOn w:val="DefaultParagraphFont"/>
    <w:uiPriority w:val="99"/>
    <w:semiHidden/>
    <w:rsid w:val="00E1333D"/>
    <w:rPr>
      <w:color w:val="808080"/>
    </w:rPr>
  </w:style>
  <w:style w:type="paragraph" w:customStyle="1" w:styleId="Sidhuvuddatum">
    <w:name w:val="Sidhuvud_datum"/>
    <w:basedOn w:val="Header"/>
    <w:uiPriority w:val="16"/>
    <w:semiHidden/>
    <w:rsid w:val="00D10E1C"/>
    <w:pPr>
      <w:tabs>
        <w:tab w:val="left" w:pos="5954"/>
      </w:tabs>
      <w:spacing w:before="0" w:after="180"/>
      <w:ind w:left="0" w:right="-1134"/>
    </w:pPr>
  </w:style>
  <w:style w:type="paragraph" w:customStyle="1" w:styleId="Sidhuvudfet">
    <w:name w:val="Sidhuvud_fet"/>
    <w:basedOn w:val="Header"/>
    <w:uiPriority w:val="16"/>
    <w:semiHidden/>
    <w:rsid w:val="00833549"/>
    <w:pPr>
      <w:ind w:right="-1135"/>
    </w:pPr>
    <w:rPr>
      <w:b/>
      <w:bCs/>
    </w:rPr>
  </w:style>
  <w:style w:type="paragraph" w:customStyle="1" w:styleId="Normalavstndfre">
    <w:name w:val="Normal avstånd före"/>
    <w:basedOn w:val="Normal"/>
    <w:next w:val="Normal"/>
    <w:uiPriority w:val="17"/>
    <w:qFormat/>
    <w:rsid w:val="00B921A8"/>
    <w:pPr>
      <w:spacing w:before="840"/>
    </w:pPr>
  </w:style>
  <w:style w:type="paragraph" w:customStyle="1" w:styleId="Normalingetavstnd">
    <w:name w:val="Normal inget avstånd"/>
    <w:basedOn w:val="NoSpacing"/>
    <w:next w:val="Normal"/>
    <w:uiPriority w:val="17"/>
    <w:qFormat/>
    <w:rsid w:val="00B921A8"/>
  </w:style>
  <w:style w:type="paragraph" w:styleId="NoSpacing">
    <w:name w:val="No Spacing"/>
    <w:uiPriority w:val="1"/>
    <w:semiHidden/>
    <w:rsid w:val="00B921A8"/>
    <w:pPr>
      <w:spacing w:after="0" w:line="240" w:lineRule="auto"/>
    </w:pPr>
  </w:style>
  <w:style w:type="paragraph" w:customStyle="1" w:styleId="Normaleftertabellochlista">
    <w:name w:val="Normal efter tabell och lista"/>
    <w:basedOn w:val="Normal"/>
    <w:next w:val="Normal"/>
    <w:uiPriority w:val="16"/>
    <w:qFormat/>
    <w:rsid w:val="00F4278A"/>
    <w:pPr>
      <w:spacing w:before="300"/>
    </w:pPr>
  </w:style>
  <w:style w:type="paragraph" w:styleId="Caption">
    <w:name w:val="caption"/>
    <w:basedOn w:val="Normal"/>
    <w:next w:val="Normal"/>
    <w:uiPriority w:val="15"/>
    <w:qFormat/>
    <w:rsid w:val="00F4278A"/>
    <w:pPr>
      <w:spacing w:line="240" w:lineRule="auto"/>
    </w:pPr>
    <w:rPr>
      <w:rFonts w:asciiTheme="majorHAnsi" w:hAnsiTheme="majorHAnsi"/>
      <w:iCs/>
      <w:sz w:val="16"/>
      <w:szCs w:val="18"/>
    </w:rPr>
  </w:style>
  <w:style w:type="table" w:styleId="PlainTable4">
    <w:name w:val="Plain Table 4"/>
    <w:basedOn w:val="TableNormal"/>
    <w:uiPriority w:val="44"/>
    <w:rsid w:val="003141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7A5"/>
    <w:pPr>
      <w:spacing w:after="0" w:line="288" w:lineRule="auto"/>
      <w:outlineLvl w:val="9"/>
    </w:pPr>
    <w:rPr>
      <w:b w:val="0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2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1E5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9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B93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verigesradio.se/artikel/8153423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metric.se/gemensam-e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3">
  <a:themeElements>
    <a:clrScheme name="Solna st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5AD"/>
      </a:accent1>
      <a:accent2>
        <a:srgbClr val="007864"/>
      </a:accent2>
      <a:accent3>
        <a:srgbClr val="E06287"/>
      </a:accent3>
      <a:accent4>
        <a:srgbClr val="86647A"/>
      </a:accent4>
      <a:accent5>
        <a:srgbClr val="00263E"/>
      </a:accent5>
      <a:accent6>
        <a:srgbClr val="696158"/>
      </a:accent6>
      <a:hlink>
        <a:srgbClr val="0563C1"/>
      </a:hlink>
      <a:folHlink>
        <a:srgbClr val="954F72"/>
      </a:folHlink>
    </a:clrScheme>
    <a:fontScheme name="Solna Sta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3" id="{1C705445-7C52-4B04-8573-6975B37864B8}" vid="{02FEA8C6-02F5-4DBD-98DA-D6A034772A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w:rsidR="00233CCC" w:rsidRDefault="00233CCC" w:rsidP="00C934AC"&gt;&lt;w:pPr&gt;&lt;w:pStyle w:val="Rubrik1"/&gt;&lt;/w:pPr&gt;&lt;w:r&gt;&lt;w:t&gt;klsdjfklsdjfklsdjfsk&lt;/w:t&gt;&lt;/w:r&gt;&lt;/w:p&gt;&lt;w:p w:rsidR="00000000" w:rsidRDefault="00B0235D"/&gt;&lt;w:sectPr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wp14"&gt;&lt;w:abstractNum w:abstractNumId="0" w15:restartNumberingAfterBreak="0"&gt;&lt;w:nsid w:val="FFFFFF88"/&gt;&lt;w:multiLevelType w:val="singleLevel"/&gt;&lt;w:tmpl w:val="B366DD7E"/&gt;&lt;w:lvl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w:abstractNumId="1" w15:restartNumberingAfterBreak="0"&gt;&lt;w:nsid w:val="FFFFFF89"/&gt;&lt;w:multiLevelType w:val="singleLevel"/&gt;&lt;w:tmpl w:val="D974EE48"/&gt;&lt;w:lvl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w:abstractNumId="2" w15:restartNumberingAfterBreak="0"&gt;&lt;w:nsid w:val="202E33E2"/&gt;&lt;w:multiLevelType w:val="multilevel"/&gt;&lt;w:tmpl w:val="041D001D"/&gt;&lt;w:name w:val="NumSolna2"/&gt;&lt;w:lvl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w:abstractNumId="3" w15:restartNumberingAfterBreak="0"&gt;&lt;w:nsid w:val="58BB3E6D"/&gt;&lt;w:multiLevelType w:val="multilevel"/&gt;&lt;w:tmpl w:val="31AABBD8"/&gt;&lt;w:name w:val="NumSolna"/&gt;&lt;w:styleLink w:val="NumListSolna"/&gt;&lt;w:lvl w:ilvl="0"&gt;&lt;w:start w:val="1"/&gt;&lt;w:numFmt w:val="decimal"/&gt;&lt;w:pStyle w:val="Numreradlista"/&gt;&lt;w:lvlText w:val="%1."/&gt;&lt;w:lvlJc w:val="left"/&gt;&lt;w:pPr&gt;&lt;w:ind w:left="357" w:hanging="357"/&gt;&lt;/w:pPr&gt;&lt;w:rPr&gt;&lt;w:rFonts w:hint="default"/&gt;&lt;/w:rPr&gt;&lt;/w:lvl&gt;&lt;w:lvl w:ilvl="1"&gt;&lt;w:start w:val="1"/&gt;&lt;w:numFmt w:val="lowerLetter"/&gt;&lt;w:lvlText w:val="%2."/&gt;&lt;w:lvlJc w:val="left"/&gt;&lt;w:pPr&gt;&lt;w:ind w:left="720" w:hanging="360"/&gt;&lt;/w:pPr&gt;&lt;w:rPr&gt;&lt;w:rFonts w:hint="default"/&gt;&lt;/w:rPr&gt;&lt;/w:lvl&gt;&lt;w:lvl w:ilvl="2"&gt;&lt;w:start w:val="1"/&gt;&lt;w:numFmt w:val="none"/&gt;&lt;w:lvlText w:val=""/&gt;&lt;w:lvlJc w:val="left"/&gt;&lt;w:pPr&gt;&lt;w:ind w:left="2268" w:firstLine="0"/&gt;&lt;/w:pPr&gt;&lt;w:rPr&gt;&lt;w:rFonts w:hint="default"/&gt;&lt;/w:rPr&gt;&lt;/w:lvl&gt;&lt;w:lvl w:ilvl="3"&gt;&lt;w:start w:val="1"/&gt;&lt;w:numFmt w:val="none"/&gt;&lt;w:lvlText w:val=""/&gt;&lt;w:lvlJc w:val="left"/&gt;&lt;w:pPr&gt;&lt;w:ind w:left="0" w:firstLine="0"/&gt;&lt;/w:pPr&gt;&lt;w:rPr&gt;&lt;w:rFonts w:hint="default"/&gt;&lt;/w:rPr&gt;&lt;/w:lvl&gt;&lt;w:lvl w:ilvl="4"&gt;&lt;w:start w:val="1"/&gt;&lt;w:numFmt w:val="none"/&gt;&lt;w:lvlText w:val=""/&gt;&lt;w:lvlJc w:val="left"/&gt;&lt;w:pPr&gt;&lt;w:ind w:left="0" w:firstLine="0"/&gt;&lt;/w:pPr&gt;&lt;w:rPr&gt;&lt;w:rFonts w:hint="default"/&gt;&lt;/w:rPr&gt;&lt;/w:lvl&gt;&lt;w:lvl w:ilvl="5"&gt;&lt;w:start w:val="1"/&gt;&lt;w:numFmt w:val="none"/&gt;&lt;w:lvlText w:val=""/&gt;&lt;w:lvlJc w:val="left"/&gt;&lt;w:pPr&gt;&lt;w:ind w:left="0" w:firstLine="0"/&gt;&lt;/w:pPr&gt;&lt;w:rPr&gt;&lt;w:rFonts w:hint="default"/&gt;&lt;/w:rPr&gt;&lt;/w:lvl&gt;&lt;w:lvl w:ilvl="6"&gt;&lt;w:start w:val="1"/&gt;&lt;w:numFmt w:val="none"/&gt;&lt;w:lvlText w:val=""/&gt;&lt;w:lvlJc w:val="left"/&gt;&lt;w:pPr&gt;&lt;w:ind w:left="0" w:firstLine="0"/&gt;&lt;/w:pPr&gt;&lt;w:rPr&gt;&lt;w:rFonts w:hint="default"/&gt;&lt;/w:rPr&gt;&lt;/w:lvl&gt;&lt;w:lvl w:ilvl="7"&gt;&lt;w:start w:val="1"/&gt;&lt;w:numFmt w:val="none"/&gt;&lt;w:lvlText w:val=""/&gt;&lt;w:lvlJc w:val="left"/&gt;&lt;w:pPr&gt;&lt;w:ind w:left="0" w:firstLine="0"/&gt;&lt;/w:pPr&gt;&lt;w:rPr&gt;&lt;w:rFonts w:hint="default"/&gt;&lt;/w:rPr&gt;&lt;/w:lvl&gt;&lt;w:lvl w:ilvl="8"&gt;&lt;w:start w:val="1"/&gt;&lt;w:numFmt w:val="none"/&gt;&lt;w:lvlText w:val=""/&gt;&lt;w:lvlJc w:val="left"/&gt;&lt;w:pPr&gt;&lt;w:ind w:left="0" w:firstLine="0"/&gt;&lt;/w:pPr&gt;&lt;w:rPr&gt;&lt;w:rFonts w:hint="default"/&gt;&lt;/w:rPr&gt;&lt;/w:lvl&gt;&lt;/w:abstractNum&gt;&lt;w:abstractNum w:abstractNumId="4" w15:restartNumberingAfterBreak="0"&gt;&lt;w:nsid w:val="6FD2142A"/&gt;&lt;w:multiLevelType w:val="multilevel"/&gt;&lt;w:tmpl w:val="8FD6AD4E"/&gt;&lt;w:name w:val="PunktSolna"/&gt;&lt;w:styleLink w:val="PunktListSolna"/&gt;&lt;w:lvl w:ilvl="0"&gt;&lt;w:start w:val="1"/&gt;&lt;w:numFmt w:val="bullet"/&gt;&lt;w:pStyle w:val="Punktlista"/&gt;&lt;w:lvlText w:val=""/&gt;&lt;w:lvlJc w:val="left"/&gt;&lt;w:pPr&gt;&lt;w:ind w:left="360" w:hanging="360"/&gt;&lt;/w:pPr&gt;&lt;w:rPr&gt;&lt;w:rFonts w:ascii="Symbol" w:hAnsi="Symbol" w:hint="default"/&gt;&lt;/w:rPr&gt;&lt;/w:lvl&gt;&lt;w:lvl w:ilvl="1"&gt;&lt;w:start w:val="1"/&gt;&lt;w:numFmt w:val="bullet"/&gt;&lt;w:lvlText w:val=""/&gt;&lt;w:lvlJc w:val="left"/&gt;&lt;w:pPr&gt;&lt;w:ind w:left="720" w:hanging="360"/&gt;&lt;/w:pPr&gt;&lt;w:rPr&gt;&lt;w:rFonts w:ascii="Symbol" w:hAnsi="Symbol" w:hint="default"/&gt;&lt;/w:rPr&gt;&lt;/w:lvl&gt;&lt;w:lvl w:ilvl="2"&gt;&lt;w:start w:val="1"/&gt;&lt;w:numFmt w:val="none"/&gt;&lt;w:lvlText w:val=""/&gt;&lt;w:lvlJc w:val="left"/&gt;&lt;w:pPr&gt;&lt;w:tabs&gt;&lt;w:tab w:val="num" w:pos="2268"/&gt;&lt;/w:tabs&gt;&lt;w:ind w:left="2268" w:firstLine="0"/&gt;&lt;/w:pPr&gt;&lt;w:rPr&gt;&lt;w:rFonts w:hint="default"/&gt;&lt;/w:rPr&gt;&lt;/w:lvl&gt;&lt;w:lvl w:ilvl="3"&gt;&lt;w:start w:val="1"/&gt;&lt;w:numFmt w:val="none"/&gt;&lt;w:lvlText w:val=""/&gt;&lt;w:lvlJc w:val="left"/&gt;&lt;w:pPr&gt;&lt;w:ind w:left="0" w:firstLine="0"/&gt;&lt;/w:pPr&gt;&lt;w:rPr&gt;&lt;w:rFonts w:hint="default"/&gt;&lt;/w:rPr&gt;&lt;/w:lvl&gt;&lt;w:lvl w:ilvl="4"&gt;&lt;w:start w:val="1"/&gt;&lt;w:numFmt w:val="none"/&gt;&lt;w:lvlText w:val=""/&gt;&lt;w:lvlJc w:val="left"/&gt;&lt;w:pPr&gt;&lt;w:ind w:left="0" w:firstLine="0"/&gt;&lt;/w:pPr&gt;&lt;w:rPr&gt;&lt;w:rFonts w:hint="default"/&gt;&lt;/w:rPr&gt;&lt;/w:lvl&gt;&lt;w:lvl w:ilvl="5"&gt;&lt;w:start w:val="1"/&gt;&lt;w:numFmt w:val="none"/&gt;&lt;w:lvlText w:val=""/&gt;&lt;w:lvlJc w:val="left"/&gt;&lt;w:pPr&gt;&lt;w:ind w:left="0" w:firstLine="0"/&gt;&lt;/w:pPr&gt;&lt;w:rPr&gt;&lt;w:rFonts w:hint="default"/&gt;&lt;/w:rPr&gt;&lt;/w:lvl&gt;&lt;w:lvl w:ilvl="6"&gt;&lt;w:start w:val="1"/&gt;&lt;w:numFmt w:val="none"/&gt;&lt;w:lvlText w:val=""/&gt;&lt;w:lvlJc w:val="left"/&gt;&lt;w:pPr&gt;&lt;w:tabs&gt;&lt;w:tab w:val="num" w:pos="0"/&gt;&lt;/w:tabs&gt;&lt;w:ind w:left="0" w:firstLine="0"/&gt;&lt;/w:pPr&gt;&lt;w:rPr&gt;&lt;w:rFonts w:hint="default"/&gt;&lt;/w:rPr&gt;&lt;/w:lvl&gt;&lt;w:lvl w:ilvl="7"&gt;&lt;w:start w:val="1"/&gt;&lt;w:numFmt w:val="none"/&gt;&lt;w:lvlText w:val=""/&gt;&lt;w:lvlJc w:val="left"/&gt;&lt;w:pPr&gt;&lt;w:tabs&gt;&lt;w:tab w:val="num" w:pos="0"/&gt;&lt;/w:tabs&gt;&lt;w:ind w:left="0" w:firstLine="0"/&gt;&lt;/w:pPr&gt;&lt;w:rPr&gt;&lt;w:rFonts w:hint="default"/&gt;&lt;/w:rPr&gt;&lt;/w:lvl&gt;&lt;w:lvl w:ilvl="8"&gt;&lt;w:start w:val="1"/&gt;&lt;w:numFmt w:val="none"/&gt;&lt;w:lvlText w:val=""/&gt;&lt;w:lvlJc w:val="left"/&gt;&lt;w:pPr&gt;&lt;w:ind w:left="0" w:firstLine="0"/&gt;&lt;/w:pPr&gt;&lt;w:rPr&gt;&lt;w:rFonts w:hint="default"/&gt;&lt;/w:rPr&gt;&lt;/w:lvl&gt;&lt;/w:abstractNum&gt;&lt;w:num w:numId="1"&gt;&lt;w:abstractNumId w:val="0"/&gt;&lt;/w:num&gt;&lt;w:num w:numId="2"&gt;&lt;w:abstractNumId w:val="1"/&gt;&lt;/w:num&gt;&lt;w:num w:numId="3"&gt;&lt;w:abstractNumId w:val="3"/&gt;&lt;/w:num&gt;&lt;w:num w:numId="4"&gt;&lt;w:abstractNumId w:val="2"/&gt;&lt;/w:num&gt;&lt;w:num w:numId="5"&gt;&lt;w:abstractNumId w:val="4"/&gt;&lt;/w:num&gt;&lt;/w:numbering&gt;&lt;/pkg:xmlData&gt;&lt;/pkg:part&gt;&lt;pkg:part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w:val="24"/&gt;&lt;w:szCs w:val="24"/&gt;&lt;w:lang w:val="sv-SE" w:eastAsia="en-US" w:bidi="ar-SA"/&gt;&lt;/w:rPr&gt;&lt;/w:rPrDefault&gt;&lt;w:pPrDefault&gt;&lt;w:pPr&gt;&lt;w:spacing w:after="240" w:line="288" w:lineRule="auto"/&gt;&lt;/w:pPr&gt;&lt;/w:pPrDefault&gt;&lt;/w:docDefaults&gt;&lt;w:style w:type="paragraph" w:default="1" w:styleId="Normal"&gt;&lt;w:name w:val="Normal"/&gt;&lt;w:qFormat/&gt;&lt;w:rsid w:val="00833549"/&gt;&lt;/w:style&gt;&lt;w:style w:type="paragraph" w:styleId="Rubrik1"&gt;&lt;w:name w:val="heading 1"/&gt;&lt;w:basedOn w:val="Normal"/&gt;&lt;w:next w:val="Normal"/&gt;&lt;w:link w:val="Rubrik1Char"/&gt;&lt;w:uiPriority w:val="9"/&gt;&lt;w:qFormat/&gt;&lt;w:rsid w:val="00C934AC"/&gt;&lt;w:pPr&gt;&lt;w:keepNext/&gt;&lt;w:keepLines/&gt;&lt;w:spacing w:before="240" w:after="40"/&gt;&lt;w:outlineLvl w:val="0"/&gt;&lt;/w:pPr&gt;&lt;w:rPr&gt;&lt;w:rFonts w:asciiTheme="majorHAnsi" w:eastAsiaTheme="majorEastAsia" w:hAnsiTheme="majorHAnsi" w:cstheme="majorBidi"/&gt;&lt;w:b/&gt;&lt;w:sz w:val="44"/&gt;&lt;w:szCs w:val="32"/&gt;&lt;/w:rPr&gt;&lt;/w:style&gt;&lt;w:style w:type="paragraph" w:styleId="Rubrik2"&gt;&lt;w:name w:val="heading 2"/&gt;&lt;w:basedOn w:val="Normal"/&gt;&lt;w:next w:val="Normal"/&gt;&lt;w:link w:val="Rubrik2Char"/&gt;&lt;w:uiPriority w:val="9"/&gt;&lt;w:qFormat/&gt;&lt;w:rsid w:val="00C934AC"/&gt;&lt;w:pPr&gt;&lt;w:keepNext/&gt;&lt;w:keepLines/&gt;&lt;w:spacing w:before="240" w:after="40"/&gt;&lt;w:outlineLvl w:val="1"/&gt;&lt;/w:pPr&gt;&lt;w:rPr&gt;&lt;w:rFonts w:asciiTheme="majorHAnsi" w:eastAsiaTheme="majorEastAsia" w:hAnsiTheme="majorHAnsi" w:cstheme="majorBidi"/&gt;&lt;w:b/&gt;&lt;w:sz w:val="32"/&gt;&lt;w:szCs w:val="26"/&gt;&lt;/w:rPr&gt;&lt;/w:style&gt;&lt;w:style w:type="paragraph" w:styleId="Rubrik3"&gt;&lt;w:name w:val="heading 3"/&gt;&lt;w:basedOn w:val="Normal"/&gt;&lt;w:next w:val="Normal"/&gt;&lt;w:link w:val="Rubrik3Char"/&gt;&lt;w:uiPriority w:val="9"/&gt;&lt;w:qFormat/&gt;&lt;w:rsid w:val="00C934AC"/&gt;&lt;w:pPr&gt;&lt;w:keepNext/&gt;&lt;w:keepLines/&gt;&lt;w:spacing w:before="240" w:after="40"/&gt;&lt;w:outlineLvl w:val="2"/&gt;&lt;/w:pPr&gt;&lt;w:rPr&gt;&lt;w:rFonts w:asciiTheme="majorHAnsi" w:eastAsiaTheme="majorEastAsia" w:hAnsiTheme="majorHAnsi" w:cstheme="majorBidi"/&gt;&lt;w:b/&gt;&lt;/w:rPr&gt;&lt;/w:style&gt;&lt;w:style w:type="paragraph" w:styleId="Rubrik4"&gt;&lt;w:name w:val="heading 4"/&gt;&lt;w:basedOn w:val="Normal"/&gt;&lt;w:next w:val="Normal"/&gt;&lt;w:link w:val="Rubrik4Char"/&gt;&lt;w:uiPriority w:val="9"/&gt;&lt;w:qFormat/&gt;&lt;w:rsid w:val="00C934AC"/&gt;&lt;w:pPr&gt;&lt;w:keepNext/&gt;&lt;w:keepLines/&gt;&lt;w:spacing w:before="240" w:after="0"/&gt;&lt;w:outlineLvl w:val="3"/&gt;&lt;/w:pPr&gt;&lt;w:rPr&gt;&lt;w:rFonts w:eastAsiaTheme="majorEastAsia" w:cstheme="majorBidi"/&gt;&lt;w:b/&gt;&lt;w:iCs/&gt;&lt;/w:rPr&gt;&lt;/w:style&gt;&lt;w:style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w:val="005835A3"/&gt;&lt;w:pPr&gt;&lt;w:keepNext/&gt;&lt;w:keepLines/&gt;&lt;w:spacing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w:styleId="Tabellrutnt"&gt;&lt;w:name w:val="Table Grid"/&gt;&lt;w:basedOn w:val="Normaltabell"/&gt;&lt;w:uiPriority w:val="39"/&gt;&lt;w:rsid w:val="00891D64"/&gt;&lt;w:pPr&gt;&lt;w:spacing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w:color="auto"/&gt;&lt;/w:tblBorders&gt;&lt;/w:tblPr&gt;&lt;w:tblStylePr w:type="lastRow"&gt;&lt;w:rPr&gt;&lt;w:b/&gt;&lt;/w:rPr&gt;&lt;/w:tblStylePr&gt;&lt;/w:style&gt;&lt;w:style w:type="character" w:customStyle="1" w:styleId="Rubrik1Char"&gt;&lt;w:name w:val="Rubrik 1 Char"/&gt;&lt;w:basedOn w:val="Standardstycketeckensnitt"/&gt;&lt;w:link w:val="Rubrik1"/&gt;&lt;w:uiPriority w:val="9"/&gt;&lt;w:rsid w:val="00C934AC"/&gt;&lt;w:rPr&gt;&lt;w:rFonts w:asciiTheme="majorHAnsi" w:eastAsiaTheme="majorEastAsia" w:hAnsiTheme="majorHAnsi" w:cstheme="majorBidi"/&gt;&lt;w:b/&gt;&lt;w:sz w:val="44"/&gt;&lt;w:szCs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w:val="9"/&gt;&lt;w:rsid w:val="005835A3"/&gt;&lt;w:rPr&gt;&lt;w:rFonts w:asciiTheme="majorHAnsi" w:eastAsiaTheme="majorEastAsia" w:hAnsiTheme="majorHAnsi" w:cstheme="majorBidi"/&gt;&lt;w:b/&gt;&lt;w:sz w:val="32"/&gt;&lt;w:szCs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w:val="9"/&gt;&lt;w:rsid w:val="005835A3"/&gt;&lt;w:rPr&gt;&lt;w:rFonts w:asciiTheme="majorHAnsi" w:eastAsiaTheme="majorEastAsia" w:hAnsiTheme="majorHAnsi" w:cstheme="majorBidi"/&gt;&lt;w:b/&gt;&lt;/w:rPr&gt;&lt;/w:style&gt;&lt;w:style w:type="character" w:customStyle="1" w:styleId="Rubrik4Char"&gt;&lt;w:name w:val="Rubrik 4 Char"/&gt;&lt;w:basedOn w:val="Standardstycketeckensnitt"/&gt;&lt;w:link w:val="Rubrik4"/&gt;&lt;w:uiPriority w:val="9"/&gt;&lt;w:rsid w:val="005835A3"/&gt;&lt;w:rPr&gt;&lt;w:rFonts w:eastAsiaTheme="majorEastAsia" w:cstheme="majorBidi"/&gt;&lt;w:b/&gt;&lt;w:iCs/&gt;&lt;/w:rPr&gt;&lt;/w:style&gt;&lt;w:style w:type="paragraph" w:customStyle="1" w:styleId="Ingress"&gt;&lt;w:name w:val="Ingress"/&gt;&lt;w:basedOn w:val="Normal"/&gt;&lt;w:uiPriority w:val="14"/&gt;&lt;w:qFormat/&gt;&lt;w:rsid w:val="00663279"/&gt;&lt;w:rPr&gt;&lt;w:rFonts w:asciiTheme="majorHAnsi" w:hAnsiTheme="majorHAnsi"/&gt;&lt;w:sz w:val="22"/&gt;&lt;/w:rPr&gt;&lt;/w:style&gt;&lt;w:style w:type="paragraph" w:styleId="Sidhuvud"&gt;&lt;w:name w:val="header"/&gt;&lt;w:basedOn w:val="Normal"/&gt;&lt;w:link w:val="SidhuvudChar"/&gt;&lt;w:uiPriority w:val="16"/&gt;&lt;w:rsid w:val="00083E88"/&gt;&lt;w:pPr&gt;&lt;w:spacing w:before="20" w:after="20" w:line="240" w:lineRule="auto"/&gt;&lt;w:ind w:left="5954"/&gt;&lt;/w:pPr&gt;&lt;w:rPr&gt;&lt;w:rFonts w:asciiTheme="majorHAnsi" w:hAnsiTheme="majorHAnsi"/&gt;&lt;w:sz w:val="16"/&gt;&lt;/w:rPr&gt;&lt;/w:style&gt;&lt;w:style w:type="character" w:customStyle="1" w:styleId="SidhuvudChar"&gt;&lt;w:name w:val="Sidhuvud Char"/&gt;&lt;w:basedOn w:val="Standardstycketeckensnitt"/&gt;&lt;w:link w:val="Sidhuvud"/&gt;&lt;w:uiPriority w:val="16"/&gt;&lt;w:rsid w:val="00833549"/&gt;&lt;w:rPr&gt;&lt;w:rFonts w:asciiTheme="majorHAnsi" w:hAnsiTheme="majorHAnsi"/&gt;&lt;w:sz w:val="16"/&gt;&lt;/w:rPr&gt;&lt;/w:style&gt;&lt;w:style w:type="paragraph" w:styleId="Sidfot"&gt;&lt;w:name w:val="footer"/&gt;&lt;w:basedOn w:val="Normal"/&gt;&lt;w:link w:val="SidfotChar"/&gt;&lt;w:uiPriority w:val="16"/&gt;&lt;w:semiHidden/&gt;&lt;w:rsid w:val="009A2F2E"/&gt;&lt;w:pPr&gt;&lt;w:tabs&gt;&lt;w:tab w:val="left" w:pos="737"/&gt;&lt;w:tab w:val="left" w:pos="3572"/&gt;&lt;w:tab w:val="left" w:pos="6804"/&gt;&lt;/w:tabs&gt;&lt;w:spacing w:after="0"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w:val="16"/&gt;&lt;w:semiHidden/&gt;&lt;w:rsid w:val="0001635A"/&gt;&lt;w:rPr&gt;&lt;w:rFonts w:asciiTheme="majorHAnsi" w:hAnsiTheme="majorHAnsi"/&gt;&lt;w:sz w:val="16"/&gt;&lt;/w:rPr&gt;&lt;/w:style&gt;&lt;w:style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w:val="005835A3"/&gt;&lt;w:rPr&gt;&lt;w:rFonts w:asciiTheme="majorHAnsi" w:eastAsiaTheme="majorEastAsia" w:hAnsiTheme="majorHAnsi" w:cstheme="majorBidi"/&gt;&lt;/w:rPr&gt;&lt;/w:style&gt;&lt;w:style w:type="numbering" w:customStyle="1" w:styleId="NumListSolna"&gt;&lt;w:name w:val="NumListSolna"/&gt;&lt;w:uiPriority w:val="99"/&gt;&lt;w:rsid w:val="005E73A6"/&gt;&lt;w:pPr&gt;&lt;w:numPr&gt;&lt;w:numId w:val="3"/&gt;&lt;/w:numPr&gt;&lt;/w:pPr&gt;&lt;/w:style&gt;&lt;w:style w:type="numbering" w:customStyle="1" w:styleId="PunktListSolna"&gt;&lt;w:name w:val="PunktListSolna"/&gt;&lt;w:uiPriority w:val="99"/&gt;&lt;w:rsid w:val="005E73A6"/&gt;&lt;w:pPr&gt;&lt;w:numPr&gt;&lt;w:numId w:val="5"/&gt;&lt;/w:numPr&gt;&lt;/w:pPr&gt;&lt;/w:style&gt;&lt;w:style w:type="paragraph" w:styleId="Numreradlista"&gt;&lt;w:name w:val="List Number"/&gt;&lt;w:basedOn w:val="Normal"/&gt;&lt;w:uiPriority w:val="15"/&gt;&lt;w:rsid w:val="005E73A6"/&gt;&lt;w:pPr&gt;&lt;w:numPr&gt;&lt;w:numId w:val="3"/&gt;&lt;/w:numPr&gt;&lt;w:contextualSpacing/&gt;&lt;/w:pPr&gt;&lt;/w:style&gt;&lt;w:style w:type="paragraph" w:styleId="Punktlista"&gt;&lt;w:name w:val="List Bullet"/&gt;&lt;w:basedOn w:val="Normal"/&gt;&lt;w:uiPriority w:val="15"/&gt;&lt;w:rsid w:val="005E73A6"/&gt;&lt;w:pPr&gt;&lt;w:numPr&gt;&lt;w:numId w:val="5"/&gt;&lt;/w:numPr&gt;&lt;w:contextualSpacing/&gt;&lt;/w:pPr&gt;&lt;/w:style&gt;&lt;w:style w:type="table" w:customStyle="1" w:styleId="TabellSolnastad"&gt;&lt;w:name w:val="Tabell Solna stad"/&gt;&lt;w:basedOn w:val="Normaltabell"/&gt;&lt;w:uiPriority w:val="99"/&gt;&lt;w:rsid w:val="00BB4D82"/&gt;&lt;w:pPr&gt;&lt;w:spacing w:before="80" w:after="80"/&gt;&lt;/w:pPr&gt;&lt;w:rPr&gt;&lt;w:rFonts w:asciiTheme="majorHAnsi" w:hAnsiTheme="majorHAnsi"/&gt;&lt;w:sz w:val="20"/&gt;&lt;/w:rPr&gt;&lt;w:tblPr&gt;&lt;w:tblBorders&gt;&lt;w:top w:val="single" w:sz="4" w:space="0" w:color="565656"/&gt;&lt;w:left w:val="single" w:sz="4" w:space="0" w:color="565656"/&gt;&lt;w:bottom w:val="single" w:sz="4" w:space="0" w:color="565656"/&gt;&lt;w:right w:val="single" w:sz="4" w:space="0" w:color="565656"/&gt;&lt;w:insideH w:val="single" w:sz="4" w:space="0" w:color="565656"/&gt;&lt;w:insideV w:val="single" w:sz="4" w:space="0" w:color="565656"/&gt;&lt;/w:tblBorders&gt;&lt;/w:tblPr&gt;&lt;w:tblStylePr w:type="firstRow"&gt;&lt;w:rPr&gt;&lt;w:rFonts w:ascii="Arial Narrow" w:hAnsi="Arial Narrow"/&gt;&lt;w:b/&gt;&lt;w:color w:val="FFFFFF" w:themeColor="background1"/&gt;&lt;w:sz w:val="24"/&gt;&lt;/w:rPr&gt;&lt;w:tblPr/&gt;&lt;w:tcPr&gt;&lt;w:tcBorders&gt;&lt;w:top w:val="single" w:sz="4" w:space="0" w:color="565656"/&gt;&lt;w:left w:val="single" w:sz="4" w:space="0" w:color="565656"/&gt;&lt;w:bottom w:val="nil"/&gt;&lt;w:right w:val="single" w:sz="4" w:space="0" w:color="565656"/&gt;&lt;w:insideH w:val="nil"/&gt;&lt;w:insideV w:val="nil"/&gt;&lt;w:tl2br w:val="nil"/&gt;&lt;w:tr2bl w:val="nil"/&gt;&lt;/w:tcBorders&gt;&lt;w:shd w:val="clear" w:color="auto" w:fill="565656"/&gt;&lt;/w:tcPr&gt;&lt;/w:tblStylePr&gt;&lt;/w:style&gt;&lt;w:style w:type="character" w:styleId="Platshllartext"&gt;&lt;w:name w:val="Placeholder Text"/&gt;&lt;w:basedOn w:val="Standardstycketeckensnitt"/&gt;&lt;w:uiPriority w:val="99"/&gt;&lt;w:semiHidden/&gt;&lt;w:rsid w:val="00E1333D"/&gt;&lt;w:rPr&gt;&lt;w:color w:val="808080"/&gt;&lt;/w:rPr&gt;&lt;/w:style&gt;&lt;w:style w:type="paragraph" w:customStyle="1" w:styleId="Sidhuvuddatum"&gt;&lt;w:name w:val="Sidhuvud_datum"/&gt;&lt;w:basedOn w:val="Sidhuvud"/&gt;&lt;w:uiPriority w:val="16"/&gt;&lt;w:rsid w:val="00D10E1C"/&gt;&lt;w:pPr&gt;&lt;w:tabs&gt;&lt;w:tab w:val="left" w:pos="5954"/&gt;&lt;/w:tabs&gt;&lt;w:spacing w:before="0" w:after="180"/&gt;&lt;w:ind w:left="0" w:right="-1134"/&gt;&lt;/w:pPr&gt;&lt;/w:style&gt;&lt;w:style w:type="paragraph" w:customStyle="1" w:styleId="Sidhuvudfet"&gt;&lt;w:name w:val="Sidhuvud_fet"/&gt;&lt;w:basedOn w:val="Sidhuvud"/&gt;&lt;w:uiPriority w:val="16"/&gt;&lt;w:rsid w:val="00833549"/&gt;&lt;w:pPr&gt;&lt;w:ind w:right="-1135"/&gt;&lt;/w:pPr&gt;&lt;w:rPr&gt;&lt;w:b/&gt;&lt;w:bCs/&gt;&lt;/w:rPr&gt;&lt;/w:style&gt;&lt;/w:styles&gt;&lt;/pkg:xmlData&gt;&lt;/pkg:part&gt;&lt;/pkg:package&gt;
</titel>
  <avdelning/>
  <kontakt>
    <telefon/>
    <mobil/>
    <epost/>
    <adress>
      <co/>
      <box/>
      <gata/>
      <postnr/>
      <ort/>
      <land/>
    </adress>
  </kontakt>
  <dokumenttyp/>
  <Diarienummer/>
  <Datum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D5B5-478A-499D-BDAC-A716E205FA83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33FC45A7-3685-4F0E-B559-4EF36FE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Solna Stad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Lindberg</dc:creator>
  <cp:keywords/>
  <dc:description/>
  <cp:lastModifiedBy>Hanna Fjällman</cp:lastModifiedBy>
  <cp:revision>2</cp:revision>
  <dcterms:created xsi:type="dcterms:W3CDTF">2023-01-16T10:59:00Z</dcterms:created>
  <dcterms:modified xsi:type="dcterms:W3CDTF">2023-01-16T10:59:00Z</dcterms:modified>
</cp:coreProperties>
</file>